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35" w:rsidRPr="00767035" w:rsidRDefault="00767035" w:rsidP="00767035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F51E381" wp14:editId="62F6C798">
            <wp:extent cx="2124489" cy="723900"/>
            <wp:effectExtent l="0" t="0" r="9525" b="0"/>
            <wp:docPr id="3" name="Picture 3" descr="https://upload.wikimedia.org/wikipedia/en/a/a0/Outwood_Academy_Bydales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a/a0/Outwood_Academy_Bydales_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44" cy="7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035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en-GB"/>
        </w:rPr>
        <w:drawing>
          <wp:inline distT="0" distB="0" distL="0" distR="0" wp14:anchorId="4EC8820D" wp14:editId="775FABC0">
            <wp:extent cx="5143500" cy="1752600"/>
            <wp:effectExtent l="0" t="0" r="0" b="0"/>
            <wp:docPr id="2" name="irc_ilrp_mut" descr="https://encrypted-tbn2.gstatic.com/images?q=tbn:ANd9GcR1FJi6bTzTwSjRNP39pjiqWZMR_5ltlnZjChSdyDUVcdWs5p9CyG6_Z_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1FJi6bTzTwSjRNP39pjiqWZMR_5ltlnZjChSdyDUVcdWs5p9CyG6_Z_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35" w:rsidRPr="00767035" w:rsidRDefault="00767035" w:rsidP="00767035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n-GB"/>
        </w:rPr>
      </w:pPr>
      <w:r w:rsidRPr="00767035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en-GB"/>
        </w:rPr>
        <w:drawing>
          <wp:inline distT="0" distB="0" distL="0" distR="0" wp14:anchorId="637E1F39" wp14:editId="60BAA58D">
            <wp:extent cx="5143500" cy="1752600"/>
            <wp:effectExtent l="0" t="0" r="0" b="0"/>
            <wp:docPr id="1" name="irc_ilrp_mut" descr="https://encrypted-tbn2.gstatic.com/images?q=tbn:ANd9GcR1FJi6bTzTwSjRNP39pjiqWZMR_5ltlnZjChSdyDUVcdWs5p9CyG6_Z_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1FJi6bTzTwSjRNP39pjiqWZMR_5ltlnZjChSdyDUVcdWs5p9CyG6_Z_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03" w:rsidRDefault="00955F03" w:rsidP="004F391E">
      <w:pPr>
        <w:jc w:val="both"/>
        <w:rPr>
          <w:rFonts w:ascii="Gill Sans MT" w:hAnsi="Gill Sans MT" w:cs="Arial"/>
          <w:b/>
          <w:sz w:val="28"/>
          <w:szCs w:val="28"/>
        </w:rPr>
      </w:pPr>
    </w:p>
    <w:p w:rsidR="00F35204" w:rsidRPr="00955F03" w:rsidRDefault="00767035" w:rsidP="00767035">
      <w:pPr>
        <w:spacing w:after="0"/>
        <w:jc w:val="both"/>
        <w:rPr>
          <w:rFonts w:ascii="Gill Sans MT" w:hAnsi="Gill Sans MT" w:cs="Arial"/>
          <w:sz w:val="24"/>
          <w:szCs w:val="24"/>
        </w:rPr>
      </w:pPr>
      <w:proofErr w:type="spellStart"/>
      <w:r>
        <w:rPr>
          <w:rFonts w:ascii="Gill Sans MT" w:hAnsi="Gill Sans MT" w:cs="Arial"/>
          <w:b/>
          <w:sz w:val="28"/>
          <w:szCs w:val="28"/>
        </w:rPr>
        <w:t>Outwood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Academy </w:t>
      </w:r>
      <w:proofErr w:type="spellStart"/>
      <w:r>
        <w:rPr>
          <w:rFonts w:ascii="Gill Sans MT" w:hAnsi="Gill Sans MT" w:cs="Arial"/>
          <w:b/>
          <w:sz w:val="28"/>
          <w:szCs w:val="28"/>
        </w:rPr>
        <w:t>Bydales</w:t>
      </w:r>
      <w:proofErr w:type="spellEnd"/>
    </w:p>
    <w:p w:rsidR="004F391E" w:rsidRPr="004F391E" w:rsidRDefault="00767035" w:rsidP="00767035">
      <w:pPr>
        <w:spacing w:after="0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Business Manager</w:t>
      </w:r>
    </w:p>
    <w:p w:rsidR="00966A24" w:rsidRPr="004F391E" w:rsidRDefault="00966A24" w:rsidP="004F391E">
      <w:pPr>
        <w:jc w:val="both"/>
        <w:rPr>
          <w:rFonts w:ascii="Gill Sans MT" w:hAnsi="Gill Sans MT" w:cs="Arial"/>
          <w:sz w:val="24"/>
          <w:szCs w:val="24"/>
        </w:rPr>
      </w:pPr>
    </w:p>
    <w:p w:rsidR="00F35204" w:rsidRPr="004F391E" w:rsidRDefault="00F35204" w:rsidP="00767035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4F391E">
        <w:rPr>
          <w:rFonts w:ascii="Gill Sans MT" w:hAnsi="Gill Sans MT" w:cs="Arial"/>
          <w:sz w:val="24"/>
          <w:szCs w:val="24"/>
        </w:rPr>
        <w:t xml:space="preserve">Required </w:t>
      </w:r>
      <w:r w:rsidR="004F391E">
        <w:rPr>
          <w:rFonts w:ascii="Gill Sans MT" w:hAnsi="Gill Sans MT" w:cs="Arial"/>
          <w:sz w:val="24"/>
          <w:szCs w:val="24"/>
        </w:rPr>
        <w:t xml:space="preserve">to start </w:t>
      </w:r>
      <w:r w:rsidRPr="004F391E">
        <w:rPr>
          <w:rFonts w:ascii="Gill Sans MT" w:hAnsi="Gill Sans MT" w:cs="Arial"/>
          <w:sz w:val="24"/>
          <w:szCs w:val="24"/>
        </w:rPr>
        <w:t>as soon as possible</w:t>
      </w:r>
    </w:p>
    <w:p w:rsidR="00F35204" w:rsidRPr="004F391E" w:rsidRDefault="00DD4540" w:rsidP="00767035">
      <w:pPr>
        <w:spacing w:after="0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Salary: Grade H 39-41 (£34,196 to £36,019)</w:t>
      </w:r>
    </w:p>
    <w:p w:rsidR="00F35204" w:rsidRPr="004F391E" w:rsidRDefault="00F35204" w:rsidP="00767035">
      <w:pPr>
        <w:spacing w:after="0"/>
        <w:jc w:val="both"/>
        <w:rPr>
          <w:rFonts w:ascii="Gill Sans MT" w:hAnsi="Gill Sans MT" w:cs="Arial"/>
          <w:sz w:val="24"/>
          <w:szCs w:val="24"/>
        </w:rPr>
      </w:pPr>
      <w:r w:rsidRPr="004F391E">
        <w:rPr>
          <w:rFonts w:ascii="Gill Sans MT" w:hAnsi="Gill Sans MT" w:cs="Arial"/>
          <w:sz w:val="24"/>
          <w:szCs w:val="24"/>
        </w:rPr>
        <w:t>Hours: 37 hours per week</w:t>
      </w:r>
      <w:r w:rsidR="00966A24" w:rsidRPr="004F391E">
        <w:rPr>
          <w:rFonts w:ascii="Gill Sans MT" w:hAnsi="Gill Sans MT" w:cs="Arial"/>
          <w:sz w:val="24"/>
          <w:szCs w:val="24"/>
        </w:rPr>
        <w:t xml:space="preserve">, </w:t>
      </w:r>
      <w:r w:rsidR="00767035">
        <w:rPr>
          <w:rFonts w:ascii="Gill Sans MT" w:hAnsi="Gill Sans MT" w:cs="Arial"/>
          <w:sz w:val="24"/>
          <w:szCs w:val="24"/>
        </w:rPr>
        <w:t>whole</w:t>
      </w:r>
      <w:r w:rsidR="006C31F1">
        <w:rPr>
          <w:rFonts w:ascii="Gill Sans MT" w:hAnsi="Gill Sans MT" w:cs="Arial"/>
          <w:sz w:val="24"/>
          <w:szCs w:val="24"/>
        </w:rPr>
        <w:t xml:space="preserve"> time.</w:t>
      </w:r>
    </w:p>
    <w:p w:rsidR="00F35204" w:rsidRPr="004F391E" w:rsidRDefault="00F35204" w:rsidP="004F391E">
      <w:pPr>
        <w:jc w:val="both"/>
        <w:rPr>
          <w:rFonts w:ascii="Gill Sans MT" w:hAnsi="Gill Sans MT" w:cs="Arial"/>
          <w:sz w:val="24"/>
          <w:szCs w:val="24"/>
        </w:rPr>
      </w:pPr>
    </w:p>
    <w:p w:rsidR="00767035" w:rsidRDefault="00767035" w:rsidP="00767035">
      <w:pPr>
        <w:jc w:val="both"/>
        <w:rPr>
          <w:rFonts w:ascii="Gill Sans MT" w:hAnsi="Gill Sans MT" w:cs="Arial"/>
          <w:b/>
          <w:sz w:val="24"/>
          <w:szCs w:val="24"/>
        </w:rPr>
      </w:pPr>
      <w:proofErr w:type="spellStart"/>
      <w:r w:rsidRPr="00767035">
        <w:rPr>
          <w:rFonts w:ascii="Gill Sans MT" w:hAnsi="Gill Sans MT" w:cs="Arial"/>
          <w:b/>
          <w:sz w:val="24"/>
          <w:szCs w:val="24"/>
        </w:rPr>
        <w:t>Outwood</w:t>
      </w:r>
      <w:proofErr w:type="spellEnd"/>
      <w:r w:rsidRPr="00767035">
        <w:rPr>
          <w:rFonts w:ascii="Gill Sans MT" w:hAnsi="Gill Sans MT" w:cs="Arial"/>
          <w:b/>
          <w:sz w:val="24"/>
          <w:szCs w:val="24"/>
        </w:rPr>
        <w:t xml:space="preserve"> Academy </w:t>
      </w:r>
      <w:proofErr w:type="spellStart"/>
      <w:r w:rsidRPr="00767035">
        <w:rPr>
          <w:rFonts w:ascii="Gill Sans MT" w:hAnsi="Gill Sans MT" w:cs="Arial"/>
          <w:b/>
          <w:sz w:val="24"/>
          <w:szCs w:val="24"/>
        </w:rPr>
        <w:t>Bydales</w:t>
      </w:r>
      <w:proofErr w:type="spellEnd"/>
      <w:r w:rsidRPr="00767035">
        <w:rPr>
          <w:rFonts w:ascii="Gill Sans MT" w:hAnsi="Gill Sans MT" w:cs="Arial"/>
          <w:b/>
          <w:sz w:val="24"/>
          <w:szCs w:val="24"/>
        </w:rPr>
        <w:t>, seek applications from outstanding leaders with integrity, imagination and energy for this rewarding role.</w:t>
      </w:r>
    </w:p>
    <w:p w:rsidR="00767035" w:rsidRPr="00767035" w:rsidRDefault="00767035" w:rsidP="00767035">
      <w:pPr>
        <w:jc w:val="both"/>
        <w:rPr>
          <w:rFonts w:ascii="Gill Sans MT" w:hAnsi="Gill Sans MT" w:cs="Arial"/>
          <w:b/>
          <w:sz w:val="24"/>
          <w:szCs w:val="24"/>
        </w:rPr>
      </w:pPr>
      <w:proofErr w:type="spellStart"/>
      <w:r w:rsidRPr="00767035">
        <w:rPr>
          <w:rFonts w:ascii="Gill Sans MT" w:hAnsi="Gill Sans MT" w:cs="Helvetica"/>
          <w:color w:val="333333"/>
          <w:sz w:val="24"/>
          <w:szCs w:val="24"/>
        </w:rPr>
        <w:t>Outwood</w:t>
      </w:r>
      <w:proofErr w:type="spellEnd"/>
      <w:r w:rsidRPr="00767035">
        <w:rPr>
          <w:rFonts w:ascii="Gill Sans MT" w:hAnsi="Gill Sans MT" w:cs="Helvetica"/>
          <w:color w:val="333333"/>
          <w:sz w:val="24"/>
          <w:szCs w:val="24"/>
        </w:rPr>
        <w:t xml:space="preserve"> Academy </w:t>
      </w:r>
      <w:proofErr w:type="spellStart"/>
      <w:r w:rsidRPr="00767035">
        <w:rPr>
          <w:rFonts w:ascii="Gill Sans MT" w:hAnsi="Gill Sans MT" w:cs="Helvetica"/>
          <w:color w:val="333333"/>
          <w:sz w:val="24"/>
          <w:szCs w:val="24"/>
        </w:rPr>
        <w:t>Bydales</w:t>
      </w:r>
      <w:proofErr w:type="spellEnd"/>
      <w:r w:rsidRPr="00767035">
        <w:rPr>
          <w:rFonts w:ascii="Gill Sans MT" w:hAnsi="Gill Sans MT" w:cs="Helvetica"/>
          <w:color w:val="333333"/>
          <w:sz w:val="24"/>
          <w:szCs w:val="24"/>
        </w:rPr>
        <w:t xml:space="preserve"> is an 11-16 school located in the beautiful coastal village of </w:t>
      </w:r>
      <w:proofErr w:type="spellStart"/>
      <w:r w:rsidRPr="00767035">
        <w:rPr>
          <w:rFonts w:ascii="Gill Sans MT" w:hAnsi="Gill Sans MT" w:cs="Helvetica"/>
          <w:color w:val="333333"/>
          <w:sz w:val="24"/>
          <w:szCs w:val="24"/>
        </w:rPr>
        <w:t>Marske</w:t>
      </w:r>
      <w:proofErr w:type="spellEnd"/>
      <w:r w:rsidRPr="00767035">
        <w:rPr>
          <w:rFonts w:ascii="Gill Sans MT" w:hAnsi="Gill Sans MT" w:cs="Helvetica"/>
          <w:color w:val="333333"/>
          <w:sz w:val="24"/>
          <w:szCs w:val="24"/>
        </w:rPr>
        <w:t xml:space="preserve">-by-the-Sea, close to the North York Moors National Park. We are extremely proud of our tradition of serving the families of the community of </w:t>
      </w:r>
      <w:proofErr w:type="spellStart"/>
      <w:r w:rsidRPr="00767035">
        <w:rPr>
          <w:rFonts w:ascii="Gill Sans MT" w:hAnsi="Gill Sans MT" w:cs="Helvetica"/>
          <w:color w:val="333333"/>
          <w:sz w:val="24"/>
          <w:szCs w:val="24"/>
        </w:rPr>
        <w:t>Marske</w:t>
      </w:r>
      <w:proofErr w:type="spellEnd"/>
      <w:r w:rsidRPr="00767035">
        <w:rPr>
          <w:rFonts w:ascii="Gill Sans MT" w:hAnsi="Gill Sans MT" w:cs="Helvetica"/>
          <w:color w:val="333333"/>
          <w:sz w:val="24"/>
          <w:szCs w:val="24"/>
        </w:rPr>
        <w:t xml:space="preserve"> and surrounding areas. The academy has been part of </w:t>
      </w:r>
      <w:proofErr w:type="spellStart"/>
      <w:r w:rsidRPr="00767035">
        <w:rPr>
          <w:rFonts w:ascii="Gill Sans MT" w:hAnsi="Gill Sans MT" w:cs="Helvetica"/>
          <w:color w:val="333333"/>
          <w:sz w:val="24"/>
          <w:szCs w:val="24"/>
        </w:rPr>
        <w:t>Outwood</w:t>
      </w:r>
      <w:proofErr w:type="spellEnd"/>
      <w:r w:rsidRPr="00767035">
        <w:rPr>
          <w:rFonts w:ascii="Gill Sans MT" w:hAnsi="Gill Sans MT" w:cs="Helvetica"/>
          <w:color w:val="333333"/>
          <w:sz w:val="24"/>
          <w:szCs w:val="24"/>
        </w:rPr>
        <w:t xml:space="preserve"> Grange Academies Trust, nationally recognised as a high performing academy chain, since September 2014.</w:t>
      </w:r>
    </w:p>
    <w:p w:rsidR="00767035" w:rsidRPr="00767035" w:rsidRDefault="00767035" w:rsidP="00767035">
      <w:pPr>
        <w:autoSpaceDE w:val="0"/>
        <w:autoSpaceDN w:val="0"/>
        <w:jc w:val="both"/>
        <w:rPr>
          <w:rFonts w:ascii="Gill Sans MT" w:hAnsi="Gill Sans MT" w:cs="Arial"/>
          <w:sz w:val="24"/>
          <w:szCs w:val="24"/>
        </w:rPr>
      </w:pPr>
      <w:r w:rsidRPr="00767035">
        <w:rPr>
          <w:rFonts w:ascii="Gill Sans MT" w:hAnsi="Gill Sans MT" w:cs="Arial"/>
          <w:sz w:val="24"/>
          <w:szCs w:val="24"/>
        </w:rPr>
        <w:t xml:space="preserve">The Business Manager will provide overall strategic leadership and management at an academy level of all aspects of administration, HR, operations support and PFI contract management within the Academy.  The </w:t>
      </w:r>
      <w:proofErr w:type="spellStart"/>
      <w:r w:rsidRPr="00767035">
        <w:rPr>
          <w:rFonts w:ascii="Gill Sans MT" w:hAnsi="Gill Sans MT" w:cs="Arial"/>
          <w:sz w:val="24"/>
          <w:szCs w:val="24"/>
        </w:rPr>
        <w:t>postholder</w:t>
      </w:r>
      <w:proofErr w:type="spellEnd"/>
      <w:r w:rsidRPr="00767035">
        <w:rPr>
          <w:rFonts w:ascii="Gill Sans MT" w:hAnsi="Gill Sans MT" w:cs="Arial"/>
          <w:sz w:val="24"/>
          <w:szCs w:val="24"/>
        </w:rPr>
        <w:t xml:space="preserve"> will be the Academy’s leading support staff professional and provide leadership and management of the Academy’s support staff.  They will maintain a strong relationship with the Academy’s Finance Manager and ensure that the Academy’s resourcing needs are clearly interpreted into the budget setting process.</w:t>
      </w:r>
    </w:p>
    <w:p w:rsidR="00767035" w:rsidRPr="00767035" w:rsidRDefault="00767035" w:rsidP="00767035">
      <w:pPr>
        <w:jc w:val="both"/>
        <w:rPr>
          <w:rFonts w:ascii="Gill Sans MT" w:hAnsi="Gill Sans MT" w:cs="Arial"/>
          <w:sz w:val="24"/>
          <w:szCs w:val="24"/>
        </w:rPr>
      </w:pPr>
      <w:r w:rsidRPr="00767035">
        <w:rPr>
          <w:rFonts w:ascii="Gill Sans MT" w:hAnsi="Gill Sans MT" w:cs="Arial"/>
          <w:sz w:val="24"/>
          <w:szCs w:val="24"/>
        </w:rPr>
        <w:t>The successful candidate will be a member of the Academy Senior Leadership Team.  They will also receive strategic support, direction and development from the Trust’s Chief Operating Officer.</w:t>
      </w:r>
    </w:p>
    <w:p w:rsidR="00767035" w:rsidRPr="00767035" w:rsidRDefault="00767035" w:rsidP="00767035">
      <w:pPr>
        <w:jc w:val="both"/>
        <w:rPr>
          <w:rFonts w:ascii="Gill Sans MT" w:hAnsi="Gill Sans MT" w:cs="Arial"/>
          <w:sz w:val="24"/>
          <w:szCs w:val="24"/>
        </w:rPr>
      </w:pPr>
      <w:r w:rsidRPr="00767035">
        <w:rPr>
          <w:rFonts w:ascii="Gill Sans MT" w:hAnsi="Gill Sans MT" w:cs="Arial"/>
          <w:sz w:val="24"/>
          <w:szCs w:val="24"/>
        </w:rPr>
        <w:t>You will have a solid background in leading and motivating colleagues and developing strategies to improve the support services of a school.</w:t>
      </w:r>
    </w:p>
    <w:p w:rsidR="00966A24" w:rsidRPr="004F391E" w:rsidRDefault="00966A24" w:rsidP="004F391E">
      <w:pPr>
        <w:pStyle w:val="NormalWeb"/>
        <w:spacing w:after="0" w:line="300" w:lineRule="atLeast"/>
        <w:jc w:val="both"/>
        <w:rPr>
          <w:rFonts w:ascii="Gill Sans MT" w:hAnsi="Gill Sans MT" w:cs="Arial"/>
        </w:rPr>
      </w:pPr>
      <w:proofErr w:type="spellStart"/>
      <w:r w:rsidRPr="004F391E">
        <w:rPr>
          <w:rFonts w:ascii="Gill Sans MT" w:hAnsi="Gill Sans MT" w:cs="Arial"/>
        </w:rPr>
        <w:t>Outwood</w:t>
      </w:r>
      <w:proofErr w:type="spellEnd"/>
      <w:r w:rsidRPr="004F391E">
        <w:rPr>
          <w:rFonts w:ascii="Gill Sans MT" w:hAnsi="Gill Sans MT" w:cs="Arial"/>
        </w:rPr>
        <w:t xml:space="preserve"> Grange Academies Trust is committed to safeguarding and promoting the welfare of children. All appointments will be subject to a satisfactory enhanced DBS disclosure.</w:t>
      </w:r>
    </w:p>
    <w:p w:rsidR="00966A24" w:rsidRPr="004F391E" w:rsidRDefault="00966A24" w:rsidP="004F391E">
      <w:pPr>
        <w:spacing w:after="0"/>
        <w:jc w:val="both"/>
        <w:rPr>
          <w:rFonts w:ascii="Gill Sans MT" w:hAnsi="Gill Sans MT" w:cs="Arial"/>
          <w:sz w:val="24"/>
          <w:szCs w:val="24"/>
          <w:lang w:val="en" w:eastAsia="en-GB"/>
        </w:rPr>
      </w:pPr>
    </w:p>
    <w:p w:rsidR="00966A24" w:rsidRPr="004F391E" w:rsidRDefault="00966A24" w:rsidP="004F391E">
      <w:pPr>
        <w:spacing w:after="0"/>
        <w:jc w:val="both"/>
        <w:rPr>
          <w:rFonts w:ascii="Gill Sans MT" w:eastAsia="Helvetica" w:hAnsi="Gill Sans MT" w:cs="Arial"/>
          <w:sz w:val="24"/>
          <w:szCs w:val="24"/>
        </w:rPr>
      </w:pPr>
      <w:r w:rsidRPr="004F391E">
        <w:rPr>
          <w:rFonts w:ascii="Gill Sans MT" w:hAnsi="Gill Sans MT" w:cs="Arial"/>
          <w:sz w:val="24"/>
          <w:szCs w:val="24"/>
          <w:lang w:val="en" w:eastAsia="en-GB"/>
        </w:rPr>
        <w:t xml:space="preserve">Applications can be </w:t>
      </w:r>
      <w:r w:rsidR="00767035">
        <w:rPr>
          <w:rFonts w:ascii="Gill Sans MT" w:hAnsi="Gill Sans MT" w:cs="Arial"/>
          <w:sz w:val="24"/>
          <w:szCs w:val="24"/>
          <w:lang w:val="en" w:eastAsia="en-GB"/>
        </w:rPr>
        <w:t xml:space="preserve">made online at </w:t>
      </w:r>
      <w:hyperlink r:id="rId7" w:history="1">
        <w:r w:rsidR="005D5762" w:rsidRPr="001A70B8">
          <w:rPr>
            <w:rStyle w:val="Hyperlink"/>
            <w:rFonts w:ascii="Gill Sans MT" w:hAnsi="Gill Sans MT"/>
            <w:sz w:val="24"/>
          </w:rPr>
          <w:t>https://recruitment.outwood.com</w:t>
        </w:r>
      </w:hyperlink>
      <w:r w:rsidR="005D5762">
        <w:rPr>
          <w:rFonts w:ascii="Gill Sans MT" w:hAnsi="Gill Sans MT"/>
          <w:sz w:val="24"/>
        </w:rPr>
        <w:t>.</w:t>
      </w:r>
      <w:r w:rsidRPr="005D5762">
        <w:rPr>
          <w:rFonts w:ascii="Gill Sans MT" w:eastAsia="Helvetica" w:hAnsi="Gill Sans MT" w:cs="Arial"/>
          <w:sz w:val="28"/>
          <w:szCs w:val="24"/>
        </w:rPr>
        <w:t xml:space="preserve"> </w:t>
      </w:r>
      <w:r w:rsidRPr="005D5762">
        <w:rPr>
          <w:rFonts w:ascii="Gill Sans MT" w:eastAsia="Helvetica" w:hAnsi="Gill Sans MT" w:cs="Arial"/>
          <w:sz w:val="24"/>
          <w:szCs w:val="24"/>
        </w:rPr>
        <w:t>Furthe</w:t>
      </w:r>
      <w:r w:rsidRPr="004F391E">
        <w:rPr>
          <w:rFonts w:ascii="Gill Sans MT" w:eastAsia="Helvetica" w:hAnsi="Gill Sans MT" w:cs="Arial"/>
          <w:sz w:val="24"/>
          <w:szCs w:val="24"/>
        </w:rPr>
        <w:t>r details of the post can be obtained via email (</w:t>
      </w:r>
      <w:hyperlink r:id="rId8" w:history="1">
        <w:r w:rsidR="00767035" w:rsidRPr="00AF6456">
          <w:rPr>
            <w:rStyle w:val="Hyperlink"/>
            <w:rFonts w:ascii="Gill Sans MT" w:eastAsia="Helvetica" w:hAnsi="Gill Sans MT" w:cs="Arial"/>
            <w:sz w:val="24"/>
            <w:szCs w:val="24"/>
          </w:rPr>
          <w:t>e.jones@bydales.outwood.com</w:t>
        </w:r>
      </w:hyperlink>
      <w:r w:rsidRPr="004F391E">
        <w:rPr>
          <w:rFonts w:ascii="Gill Sans MT" w:eastAsia="Helvetica" w:hAnsi="Gill Sans MT" w:cs="Arial"/>
          <w:sz w:val="24"/>
          <w:szCs w:val="24"/>
        </w:rPr>
        <w:t>).</w:t>
      </w:r>
    </w:p>
    <w:p w:rsidR="00F35204" w:rsidRPr="004F391E" w:rsidRDefault="00F35204" w:rsidP="004F391E">
      <w:pPr>
        <w:jc w:val="both"/>
        <w:rPr>
          <w:rFonts w:ascii="Gill Sans MT" w:eastAsia="Times New Roman" w:hAnsi="Gill Sans MT" w:cs="Arial"/>
          <w:color w:val="000000"/>
          <w:sz w:val="24"/>
          <w:szCs w:val="24"/>
          <w:lang w:val="en" w:eastAsia="en-GB"/>
        </w:rPr>
      </w:pPr>
    </w:p>
    <w:p w:rsidR="00F35204" w:rsidRDefault="00F35204" w:rsidP="004F391E">
      <w:pPr>
        <w:jc w:val="both"/>
        <w:rPr>
          <w:rFonts w:ascii="Gill Sans MT" w:eastAsia="Times New Roman" w:hAnsi="Gill Sans MT" w:cs="Arial"/>
          <w:sz w:val="24"/>
          <w:szCs w:val="24"/>
          <w:lang w:val="en" w:eastAsia="en-GB"/>
        </w:rPr>
      </w:pPr>
      <w:r w:rsidRPr="004F391E">
        <w:rPr>
          <w:rFonts w:ascii="Gill Sans MT" w:eastAsia="Times New Roman" w:hAnsi="Gill Sans MT" w:cs="Arial"/>
          <w:color w:val="000000"/>
          <w:sz w:val="24"/>
          <w:szCs w:val="24"/>
          <w:lang w:val="en" w:eastAsia="en-GB"/>
        </w:rPr>
        <w:t xml:space="preserve">The closing date for applications is </w:t>
      </w:r>
      <w:r w:rsidR="00767035">
        <w:rPr>
          <w:rFonts w:ascii="Gill Sans MT" w:eastAsia="Times New Roman" w:hAnsi="Gill Sans MT" w:cs="Arial"/>
          <w:sz w:val="24"/>
          <w:szCs w:val="24"/>
          <w:lang w:val="en" w:eastAsia="en-GB"/>
        </w:rPr>
        <w:t>Sunday 15</w:t>
      </w:r>
      <w:r w:rsidR="00767035" w:rsidRPr="00767035">
        <w:rPr>
          <w:rFonts w:ascii="Gill Sans MT" w:eastAsia="Times New Roman" w:hAnsi="Gill Sans MT" w:cs="Arial"/>
          <w:sz w:val="24"/>
          <w:szCs w:val="24"/>
          <w:vertAlign w:val="superscript"/>
          <w:lang w:val="en" w:eastAsia="en-GB"/>
        </w:rPr>
        <w:t>th</w:t>
      </w:r>
      <w:r w:rsidR="00767035">
        <w:rPr>
          <w:rFonts w:ascii="Gill Sans MT" w:eastAsia="Times New Roman" w:hAnsi="Gill Sans MT" w:cs="Arial"/>
          <w:sz w:val="24"/>
          <w:szCs w:val="24"/>
          <w:lang w:val="en" w:eastAsia="en-GB"/>
        </w:rPr>
        <w:t xml:space="preserve"> January 2017 a</w:t>
      </w:r>
      <w:r w:rsidR="005D5762">
        <w:rPr>
          <w:rFonts w:ascii="Gill Sans MT" w:eastAsia="Times New Roman" w:hAnsi="Gill Sans MT" w:cs="Arial"/>
          <w:sz w:val="24"/>
          <w:szCs w:val="24"/>
          <w:lang w:val="en" w:eastAsia="en-GB"/>
        </w:rPr>
        <w:t>t 12 noon</w:t>
      </w:r>
      <w:r w:rsidR="00EE5C61">
        <w:rPr>
          <w:rFonts w:ascii="Gill Sans MT" w:eastAsia="Times New Roman" w:hAnsi="Gill Sans MT" w:cs="Arial"/>
          <w:sz w:val="24"/>
          <w:szCs w:val="24"/>
          <w:lang w:val="en" w:eastAsia="en-GB"/>
        </w:rPr>
        <w:t>.</w:t>
      </w:r>
      <w:bookmarkStart w:id="0" w:name="_GoBack"/>
      <w:bookmarkEnd w:id="0"/>
    </w:p>
    <w:p w:rsidR="00767035" w:rsidRPr="004F391E" w:rsidRDefault="00767035" w:rsidP="004F391E">
      <w:pPr>
        <w:jc w:val="both"/>
        <w:rPr>
          <w:rFonts w:ascii="Gill Sans MT" w:eastAsia="Times New Roman" w:hAnsi="Gill Sans MT" w:cs="Arial"/>
          <w:sz w:val="24"/>
          <w:szCs w:val="24"/>
          <w:lang w:val="en" w:eastAsia="en-GB"/>
        </w:rPr>
      </w:pPr>
      <w:r>
        <w:rPr>
          <w:rFonts w:ascii="Gill Sans MT" w:eastAsia="Times New Roman" w:hAnsi="Gill Sans MT" w:cs="Arial"/>
          <w:sz w:val="24"/>
          <w:szCs w:val="24"/>
          <w:lang w:val="en" w:eastAsia="en-GB"/>
        </w:rPr>
        <w:t>Interviews are scheduled to take place on Friday 20</w:t>
      </w:r>
      <w:r w:rsidRPr="00767035">
        <w:rPr>
          <w:rFonts w:ascii="Gill Sans MT" w:eastAsia="Times New Roman" w:hAnsi="Gill Sans MT" w:cs="Arial"/>
          <w:sz w:val="24"/>
          <w:szCs w:val="24"/>
          <w:vertAlign w:val="superscript"/>
          <w:lang w:val="en" w:eastAsia="en-GB"/>
        </w:rPr>
        <w:t>th</w:t>
      </w:r>
      <w:r w:rsidR="0025191F">
        <w:rPr>
          <w:rFonts w:ascii="Gill Sans MT" w:eastAsia="Times New Roman" w:hAnsi="Gill Sans MT" w:cs="Arial"/>
          <w:sz w:val="24"/>
          <w:szCs w:val="24"/>
          <w:lang w:val="en" w:eastAsia="en-GB"/>
        </w:rPr>
        <w:t xml:space="preserve"> January 2017.</w:t>
      </w:r>
    </w:p>
    <w:sectPr w:rsidR="00767035" w:rsidRPr="004F3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04"/>
    <w:rsid w:val="000D510F"/>
    <w:rsid w:val="0025191F"/>
    <w:rsid w:val="00277C4C"/>
    <w:rsid w:val="003A3DB1"/>
    <w:rsid w:val="004F391E"/>
    <w:rsid w:val="005C670A"/>
    <w:rsid w:val="005D5762"/>
    <w:rsid w:val="006C31F1"/>
    <w:rsid w:val="00767035"/>
    <w:rsid w:val="009021C3"/>
    <w:rsid w:val="00955F03"/>
    <w:rsid w:val="00966A24"/>
    <w:rsid w:val="00C20AD5"/>
    <w:rsid w:val="00C46F57"/>
    <w:rsid w:val="00DC70EF"/>
    <w:rsid w:val="00DD4540"/>
    <w:rsid w:val="00EE5C61"/>
    <w:rsid w:val="00F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A0551-C032-4900-A5A3-9C160919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2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6A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6276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106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4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ones@bydales.outwoo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ruitment.outwoo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frm=1&amp;source=images&amp;cd=&amp;cad=rja&amp;uact=8&amp;ved=0ahUKEwj92_b95KjRAhWrD8AKHUCADLoQjRwIBQ&amp;url=https://en.wikipedia.org/wiki/File:Outwood_Academy_Bydales_logo.jpeg&amp;psig=AFQjCNF0CSdaBMerLtrPbY4gIe8RxIjRIg&amp;ust=14836295715782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Academy Adwick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Sneap</dc:creator>
  <cp:lastModifiedBy>Emma Jones</cp:lastModifiedBy>
  <cp:revision>5</cp:revision>
  <cp:lastPrinted>2015-10-21T14:08:00Z</cp:lastPrinted>
  <dcterms:created xsi:type="dcterms:W3CDTF">2017-01-04T15:27:00Z</dcterms:created>
  <dcterms:modified xsi:type="dcterms:W3CDTF">2017-01-05T12:25:00Z</dcterms:modified>
</cp:coreProperties>
</file>